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Daily Standup Template</w:t>
      </w:r>
    </w:p>
    <w:p>
      <w:pPr>
        <w:spacing w:after="280"/>
      </w:pPr>
      <w:r>
        <w:t>A 15-minute daily standup notes template: the three standard questions, how to log blockers, and a filled-in example for product teams.</w:t>
      </w:r>
    </w:p>
    <w:p>
      <w:r>
        <w:rPr>
          <w:b/>
          <w:color w:val="111111"/>
          <w:sz w:val="32"/>
        </w:rPr>
        <w:t>Daily standup notes structure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</w:rPr>
              <w:t>Field</w:t>
            </w:r>
          </w:p>
        </w:tc>
        <w:tc>
          <w:tcPr>
            <w:tcW w:type="dxa" w:w="4320"/>
          </w:tcPr>
          <w:p>
            <w:r/>
            <w:r>
              <w:rPr>
                <w:b/>
              </w:rPr>
              <w:t>How to fill it in</w:t>
            </w:r>
          </w:p>
        </w:tc>
      </w:tr>
      <w:tr>
        <w:tc>
          <w:tcPr>
            <w:tcW w:type="dxa" w:w="4320"/>
          </w:tcPr>
          <w:p>
            <w:r>
              <w:t>Date and team</w:t>
            </w:r>
          </w:p>
        </w:tc>
        <w:tc>
          <w:tcPr>
            <w:tcW w:type="dxa" w:w="4320"/>
          </w:tcPr>
          <w:p>
            <w:r>
              <w:t>The calendar date and the team name. Use the date rather than a session number, because standups get skipped on holidays and the numbering drifts.</w:t>
            </w:r>
          </w:p>
        </w:tc>
      </w:tr>
      <w:tr>
        <w:tc>
          <w:tcPr>
            <w:tcW w:type="dxa" w:w="4320"/>
          </w:tcPr>
          <w:p>
            <w:r>
              <w:t>Who is missing</w:t>
            </w:r>
          </w:p>
        </w:tc>
        <w:tc>
          <w:tcPr>
            <w:tcW w:type="dxa" w:w="4320"/>
          </w:tcPr>
          <w:p>
            <w:r>
              <w:t>Recording absentees is enough, there is no need to list who attended. For a small team meeting daily, the absent list is much shorter than the present list.</w:t>
            </w:r>
          </w:p>
        </w:tc>
      </w:tr>
      <w:tr>
        <w:tc>
          <w:tcPr>
            <w:tcW w:type="dxa" w:w="4320"/>
          </w:tcPr>
          <w:p>
            <w:r>
              <w:t>Yesterday</w:t>
            </w:r>
          </w:p>
        </w:tc>
        <w:tc>
          <w:tcPr>
            <w:tcW w:type="dxa" w:w="4320"/>
          </w:tcPr>
          <w:p>
            <w:r>
              <w:t>One line each, recording a finished result rather than an activity. Met with design is an activity, locked the checkout screen layout is a result.</w:t>
            </w:r>
          </w:p>
        </w:tc>
      </w:tr>
      <w:tr>
        <w:tc>
          <w:tcPr>
            <w:tcW w:type="dxa" w:w="4320"/>
          </w:tcPr>
          <w:p>
            <w:r>
              <w:t>Today</w:t>
            </w:r>
          </w:p>
        </w:tc>
        <w:tc>
          <w:tcPr>
            <w:tcW w:type="dxa" w:w="4320"/>
          </w:tcPr>
          <w:p>
            <w:r>
              <w:t>One or two items per person. If someone lists five items for a single day, that is a sign priorities have not been chosen, not that a lot will get done.</w:t>
            </w:r>
          </w:p>
        </w:tc>
      </w:tr>
      <w:tr>
        <w:tc>
          <w:tcPr>
            <w:tcW w:type="dxa" w:w="4320"/>
          </w:tcPr>
          <w:p>
            <w:r>
              <w:t>Blockers</w:t>
            </w:r>
          </w:p>
        </w:tc>
        <w:tc>
          <w:tcPr>
            <w:tcW w:type="dxa" w:w="4320"/>
          </w:tcPr>
          <w:p>
            <w:r>
              <w:t>What is blocked, who is blocked, and who needs to unblock it. This is the most important field in the template, because it is the only reason a daily meeting justifies itself.</w:t>
            </w:r>
          </w:p>
        </w:tc>
      </w:tr>
      <w:tr>
        <w:tc>
          <w:tcPr>
            <w:tcW w:type="dxa" w:w="4320"/>
          </w:tcPr>
          <w:p>
            <w:r>
              <w:t>Blocker age in days</w:t>
            </w:r>
          </w:p>
        </w:tc>
        <w:tc>
          <w:tcPr>
            <w:tcW w:type="dxa" w:w="4320"/>
          </w:tcPr>
          <w:p>
            <w:r>
              <w:t>How many consecutive days this blocker has appeared. This number is the cheapest early-warning signal a team can generate for itself.</w:t>
            </w:r>
          </w:p>
        </w:tc>
      </w:tr>
      <w:tr>
        <w:tc>
          <w:tcPr>
            <w:tcW w:type="dxa" w:w="4320"/>
          </w:tcPr>
          <w:p>
            <w:r>
              <w:t>Take it offline</w:t>
            </w:r>
          </w:p>
        </w:tc>
        <w:tc>
          <w:tcPr>
            <w:tcW w:type="dxa" w:w="4320"/>
          </w:tcPr>
          <w:p>
            <w:r>
              <w:t>Topics that need a deeper discussion, with the names of who will stay behind. Writing something here is a polite way to end a spiralling debate without cutting anyone off.</w:t>
            </w:r>
          </w:p>
        </w:tc>
      </w:tr>
    </w:tbl>
    <w:p/>
    <w:p>
      <w:r>
        <w:rPr>
          <w:b/>
          <w:color w:val="111111"/>
          <w:sz w:val="32"/>
        </w:rPr>
        <w:t>Filled-in example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</w:rPr>
              <w:t>Field</w:t>
            </w:r>
          </w:p>
        </w:tc>
        <w:tc>
          <w:tcPr>
            <w:tcW w:type="dxa" w:w="4320"/>
          </w:tcPr>
          <w:p>
            <w:r/>
            <w:r>
              <w:rPr>
                <w:b/>
              </w:rPr>
              <w:t>Example content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Tuesday 21 July 2026, Product team</w:t>
            </w:r>
          </w:p>
        </w:tc>
      </w:tr>
      <w:tr>
        <w:tc>
          <w:tcPr>
            <w:tcW w:type="dxa" w:w="4320"/>
          </w:tcPr>
          <w:p>
            <w:r>
              <w:t>Missing</w:t>
            </w:r>
          </w:p>
        </w:tc>
        <w:tc>
          <w:tcPr>
            <w:tcW w:type="dxa" w:w="4320"/>
          </w:tcPr>
          <w:p>
            <w:r>
              <w:t>Mai (on leave)</w:t>
            </w:r>
          </w:p>
        </w:tc>
      </w:tr>
      <w:tr>
        <w:tc>
          <w:tcPr>
            <w:tcW w:type="dxa" w:w="4320"/>
          </w:tcPr>
          <w:p>
            <w:r>
              <w:t>Linh · Yesterday</w:t>
            </w:r>
          </w:p>
        </w:tc>
        <w:tc>
          <w:tcPr>
            <w:tcW w:type="dxa" w:w="4320"/>
          </w:tcPr>
          <w:p>
            <w:r>
              <w:t>Finished pagination for the search screen, merged to main</w:t>
            </w:r>
          </w:p>
        </w:tc>
      </w:tr>
      <w:tr>
        <w:tc>
          <w:tcPr>
            <w:tcW w:type="dxa" w:w="4320"/>
          </w:tcPr>
          <w:p>
            <w:r>
              <w:t>Linh · Today</w:t>
            </w:r>
          </w:p>
        </w:tc>
        <w:tc>
          <w:tcPr>
            <w:tcW w:type="dxa" w:w="4320"/>
          </w:tcPr>
          <w:p>
            <w:r>
              <w:t>Writing tests for pagination, starting the date filter</w:t>
            </w:r>
          </w:p>
        </w:tc>
      </w:tr>
      <w:tr>
        <w:tc>
          <w:tcPr>
            <w:tcW w:type="dxa" w:w="4320"/>
          </w:tcPr>
          <w:p>
            <w:r>
              <w:t>Hung · Yesterday</w:t>
            </w:r>
          </w:p>
        </w:tc>
        <w:tc>
          <w:tcPr>
            <w:tcW w:type="dxa" w:w="4320"/>
          </w:tcPr>
          <w:p>
            <w:r>
              <w:t>No progress on bulk import, still waiting on sample data</w:t>
            </w:r>
          </w:p>
        </w:tc>
      </w:tr>
      <w:tr>
        <w:tc>
          <w:tcPr>
            <w:tcW w:type="dxa" w:w="4320"/>
          </w:tcPr>
          <w:p>
            <w:r>
              <w:t>Hung · Today</w:t>
            </w:r>
          </w:p>
        </w:tc>
        <w:tc>
          <w:tcPr>
            <w:tcW w:type="dxa" w:w="4320"/>
          </w:tcPr>
          <w:p>
            <w:r>
              <w:t>Switching to file upload error handling while waiting</w:t>
            </w:r>
          </w:p>
        </w:tc>
      </w:tr>
      <w:tr>
        <w:tc>
          <w:tcPr>
            <w:tcW w:type="dxa" w:w="4320"/>
          </w:tcPr>
          <w:p>
            <w:r>
              <w:t>Blockers</w:t>
            </w:r>
          </w:p>
        </w:tc>
        <w:tc>
          <w:tcPr>
            <w:tcW w:type="dxa" w:w="4320"/>
          </w:tcPr>
          <w:p>
            <w:r>
              <w:t>Test environment has no sample data. Hung is blocked. Quan will unblock, committed for today.</w:t>
            </w:r>
          </w:p>
        </w:tc>
      </w:tr>
      <w:tr>
        <w:tc>
          <w:tcPr>
            <w:tcW w:type="dxa" w:w="4320"/>
          </w:tcPr>
          <w:p>
            <w:r>
              <w:t>Blocker age</w:t>
            </w:r>
          </w:p>
        </w:tc>
        <w:tc>
          <w:tcPr>
            <w:tcW w:type="dxa" w:w="4320"/>
          </w:tcPr>
          <w:p>
            <w:r>
              <w:t>3 days. If it reaches day four, escalate to the manager.</w:t>
            </w:r>
          </w:p>
        </w:tc>
      </w:tr>
      <w:tr>
        <w:tc>
          <w:tcPr>
            <w:tcW w:type="dxa" w:w="4320"/>
          </w:tcPr>
          <w:p>
            <w:r>
              <w:t>Take it offline</w:t>
            </w:r>
          </w:p>
        </w:tc>
        <w:tc>
          <w:tcPr>
            <w:tcW w:type="dxa" w:w="4320"/>
          </w:tcPr>
          <w:p>
            <w:r>
              <w:t>Naming convention for filter parameters. Linh and Nam stay 10 minutes.</w:t>
            </w:r>
          </w:p>
        </w:tc>
      </w:tr>
    </w:tbl>
    <w:p/>
    <w:p>
      <w:pPr>
        <w:jc w:val="center"/>
      </w:pPr>
      <w:r>
        <w:rPr>
          <w:color w:val="767676"/>
          <w:sz w:val="18"/>
        </w:rPr>
        <w:t>Free template by Meco — meco-app.com. Meco builds these minutes automatically from your meeting recording.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